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-455295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017068">
        <w:rPr>
          <w:u w:val="single"/>
        </w:rPr>
        <w:t xml:space="preserve">  </w:t>
      </w:r>
      <w:r w:rsidR="001F1A8B">
        <w:rPr>
          <w:u w:val="single"/>
        </w:rPr>
        <w:t>20</w:t>
      </w:r>
      <w:r w:rsidR="00130846">
        <w:rPr>
          <w:u w:val="single"/>
        </w:rPr>
        <w:t xml:space="preserve">  апреля</w:t>
      </w:r>
      <w:r w:rsidR="000C7118">
        <w:rPr>
          <w:u w:val="single"/>
        </w:rPr>
        <w:t xml:space="preserve"> 201</w:t>
      </w:r>
      <w:r w:rsidR="00130846">
        <w:rPr>
          <w:u w:val="single"/>
        </w:rPr>
        <w:t>7</w:t>
      </w:r>
      <w:r w:rsidR="000C7118">
        <w:rPr>
          <w:u w:val="single"/>
        </w:rPr>
        <w:t xml:space="preserve"> г.    № </w:t>
      </w:r>
      <w:r w:rsidR="001F1A8B">
        <w:rPr>
          <w:u w:val="single"/>
        </w:rPr>
        <w:t>146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B855A6" w:rsidRDefault="00B855A6" w:rsidP="00791DCE">
      <w:pPr>
        <w:jc w:val="both"/>
      </w:pPr>
    </w:p>
    <w:p w:rsidR="00BB32A4" w:rsidRPr="00EF591D" w:rsidRDefault="00BB32A4" w:rsidP="005806E3">
      <w:pPr>
        <w:pStyle w:val="a6"/>
        <w:ind w:right="5137"/>
        <w:jc w:val="both"/>
        <w:rPr>
          <w:b/>
          <w:bCs/>
          <w:sz w:val="28"/>
          <w:szCs w:val="28"/>
        </w:rPr>
      </w:pPr>
      <w:r w:rsidRPr="00EF591D">
        <w:rPr>
          <w:b/>
          <w:bCs/>
          <w:sz w:val="28"/>
          <w:szCs w:val="28"/>
        </w:rPr>
        <w:t>Об организации и осуществл</w:t>
      </w:r>
      <w:r w:rsidRPr="00EF591D">
        <w:rPr>
          <w:b/>
          <w:bCs/>
          <w:sz w:val="28"/>
          <w:szCs w:val="28"/>
        </w:rPr>
        <w:t>е</w:t>
      </w:r>
      <w:r w:rsidRPr="00EF591D">
        <w:rPr>
          <w:b/>
          <w:bCs/>
          <w:sz w:val="28"/>
          <w:szCs w:val="28"/>
        </w:rPr>
        <w:t>нии регистрации (учета) избир</w:t>
      </w:r>
      <w:r w:rsidRPr="00EF591D">
        <w:rPr>
          <w:b/>
          <w:bCs/>
          <w:sz w:val="28"/>
          <w:szCs w:val="28"/>
        </w:rPr>
        <w:t>а</w:t>
      </w:r>
      <w:r w:rsidRPr="00EF591D">
        <w:rPr>
          <w:b/>
          <w:bCs/>
          <w:sz w:val="28"/>
          <w:szCs w:val="28"/>
        </w:rPr>
        <w:t>телей, участников референдума на территории  Воробьевского муниципального района</w:t>
      </w:r>
    </w:p>
    <w:p w:rsidR="00BB32A4" w:rsidRDefault="00BB32A4" w:rsidP="005806E3">
      <w:pPr>
        <w:pStyle w:val="aa"/>
        <w:widowControl/>
        <w:overflowPunct/>
        <w:autoSpaceDE/>
        <w:autoSpaceDN/>
        <w:adjustRightInd/>
        <w:spacing w:after="0"/>
        <w:textAlignment w:val="auto"/>
        <w:rPr>
          <w:szCs w:val="28"/>
        </w:rPr>
      </w:pPr>
    </w:p>
    <w:p w:rsidR="005806E3" w:rsidRPr="00EF591D" w:rsidRDefault="005806E3" w:rsidP="00EF591D">
      <w:pPr>
        <w:pStyle w:val="aa"/>
        <w:widowControl/>
        <w:overflowPunct/>
        <w:autoSpaceDE/>
        <w:autoSpaceDN/>
        <w:adjustRightInd/>
        <w:spacing w:after="0" w:line="360" w:lineRule="auto"/>
        <w:textAlignment w:val="auto"/>
        <w:rPr>
          <w:szCs w:val="28"/>
        </w:rPr>
      </w:pPr>
    </w:p>
    <w:p w:rsidR="00BB32A4" w:rsidRPr="005806E3" w:rsidRDefault="00BB32A4" w:rsidP="005806E3">
      <w:pPr>
        <w:pStyle w:val="a8"/>
        <w:spacing w:after="0" w:line="360" w:lineRule="auto"/>
        <w:ind w:left="0" w:firstLine="708"/>
        <w:jc w:val="both"/>
      </w:pPr>
      <w:proofErr w:type="gramStart"/>
      <w:r w:rsidRPr="005806E3">
        <w:t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Положением о Государс</w:t>
      </w:r>
      <w:bookmarkStart w:id="0" w:name="_GoBack"/>
      <w:bookmarkEnd w:id="0"/>
      <w:r w:rsidRPr="005806E3">
        <w:t>твенной системе регистрации (учета) избирателей, участников референдума в Российской Ф</w:t>
      </w:r>
      <w:r w:rsidRPr="005806E3">
        <w:t>е</w:t>
      </w:r>
      <w:r w:rsidRPr="005806E3">
        <w:t>дерации</w:t>
      </w:r>
      <w:r w:rsidR="00EF591D" w:rsidRPr="005806E3">
        <w:t>,</w:t>
      </w:r>
      <w:r w:rsidRPr="005806E3">
        <w:t xml:space="preserve"> утвержденным постановлением Центральной избирательной коми</w:t>
      </w:r>
      <w:r w:rsidRPr="005806E3">
        <w:t>с</w:t>
      </w:r>
      <w:r w:rsidRPr="005806E3">
        <w:t>сии Российской Федерации от 06.11.1997 г. № 134/973-</w:t>
      </w:r>
      <w:r w:rsidRPr="005806E3">
        <w:rPr>
          <w:lang w:val="en-US"/>
        </w:rPr>
        <w:t>II</w:t>
      </w:r>
      <w:r w:rsidR="00AA17C0" w:rsidRPr="005806E3">
        <w:t xml:space="preserve"> (далее - Полож</w:t>
      </w:r>
      <w:r w:rsidR="00AA17C0" w:rsidRPr="005806E3">
        <w:t>е</w:t>
      </w:r>
      <w:r w:rsidR="00AA17C0" w:rsidRPr="005806E3">
        <w:t>ние)</w:t>
      </w:r>
      <w:r w:rsidRPr="005806E3">
        <w:t xml:space="preserve">, </w:t>
      </w:r>
      <w:r w:rsidR="00EF591D" w:rsidRPr="005806E3">
        <w:t xml:space="preserve">Решением избирательной комиссии Воронежской области от 16.03.2017 г. № 30/220-6, </w:t>
      </w:r>
      <w:r w:rsidRPr="005806E3">
        <w:t>администрация Воробьевского муниципального</w:t>
      </w:r>
      <w:proofErr w:type="gramEnd"/>
      <w:r w:rsidRPr="005806E3">
        <w:t xml:space="preserve"> района </w:t>
      </w:r>
      <w:proofErr w:type="gramStart"/>
      <w:r w:rsidRPr="005806E3">
        <w:rPr>
          <w:b/>
        </w:rPr>
        <w:t>п</w:t>
      </w:r>
      <w:proofErr w:type="gramEnd"/>
      <w:r w:rsidRPr="005806E3">
        <w:rPr>
          <w:b/>
        </w:rPr>
        <w:t xml:space="preserve"> о с т а н о в л я е т :</w:t>
      </w:r>
    </w:p>
    <w:p w:rsidR="00BB32A4" w:rsidRPr="005806E3" w:rsidRDefault="00BB32A4" w:rsidP="005806E3">
      <w:pPr>
        <w:pStyle w:val="a8"/>
        <w:spacing w:after="0" w:line="360" w:lineRule="auto"/>
        <w:ind w:left="0" w:firstLine="708"/>
        <w:jc w:val="both"/>
      </w:pPr>
      <w:r w:rsidRPr="005806E3">
        <w:t xml:space="preserve">1. Назначить  руководителя аппарата администрации Воробьевского муниципального района </w:t>
      </w:r>
      <w:proofErr w:type="spellStart"/>
      <w:r w:rsidR="004D41F4" w:rsidRPr="005806E3">
        <w:t>Рыбасова</w:t>
      </w:r>
      <w:proofErr w:type="spellEnd"/>
      <w:r w:rsidR="004D41F4" w:rsidRPr="005806E3">
        <w:t xml:space="preserve"> Ю.Н. </w:t>
      </w:r>
      <w:r w:rsidRPr="005806E3">
        <w:t xml:space="preserve"> </w:t>
      </w:r>
      <w:proofErr w:type="gramStart"/>
      <w:r w:rsidRPr="005806E3">
        <w:t>ответственным</w:t>
      </w:r>
      <w:proofErr w:type="gramEnd"/>
      <w:r w:rsidRPr="005806E3">
        <w:t xml:space="preserve"> за осуществление  регистрации  (учета)  избирателей, участников референдума на территории Воробьевского муниципального района.</w:t>
      </w:r>
    </w:p>
    <w:p w:rsidR="000B4C84" w:rsidRPr="005806E3" w:rsidRDefault="000B4C84" w:rsidP="005806E3">
      <w:pPr>
        <w:pStyle w:val="a8"/>
        <w:spacing w:after="0" w:line="360" w:lineRule="auto"/>
        <w:ind w:left="0" w:firstLine="708"/>
        <w:jc w:val="both"/>
      </w:pPr>
      <w:r w:rsidRPr="005806E3">
        <w:t>2. Рекомендовать:</w:t>
      </w:r>
    </w:p>
    <w:p w:rsidR="000B4C84" w:rsidRPr="005806E3" w:rsidRDefault="000B4C84" w:rsidP="005806E3">
      <w:pPr>
        <w:pStyle w:val="a8"/>
        <w:spacing w:after="0" w:line="360" w:lineRule="auto"/>
        <w:ind w:left="0" w:firstLine="708"/>
        <w:jc w:val="both"/>
      </w:pPr>
      <w:r w:rsidRPr="005806E3">
        <w:t>2.1. М</w:t>
      </w:r>
      <w:r w:rsidRPr="005806E3">
        <w:rPr>
          <w:bCs/>
        </w:rPr>
        <w:t>П УФМС России по Воронежской области в Воробьевском ра</w:t>
      </w:r>
      <w:r w:rsidRPr="005806E3">
        <w:rPr>
          <w:bCs/>
        </w:rPr>
        <w:t>й</w:t>
      </w:r>
      <w:r w:rsidRPr="005806E3">
        <w:rPr>
          <w:bCs/>
        </w:rPr>
        <w:t>оне (Коробова Е.А.)</w:t>
      </w:r>
      <w:r w:rsidR="00EF591D" w:rsidRPr="005806E3">
        <w:rPr>
          <w:bCs/>
        </w:rPr>
        <w:t xml:space="preserve"> </w:t>
      </w:r>
      <w:r w:rsidRPr="005806E3">
        <w:t xml:space="preserve">обеспечить </w:t>
      </w:r>
      <w:r w:rsidR="008A2CFA">
        <w:t xml:space="preserve">ежемесячно </w:t>
      </w:r>
      <w:r w:rsidRPr="005806E3">
        <w:t xml:space="preserve">предоставление </w:t>
      </w:r>
      <w:r w:rsidRPr="005806E3">
        <w:rPr>
          <w:spacing w:val="7"/>
        </w:rPr>
        <w:t xml:space="preserve">по форме № 1.1риур, а также в виде электронного файла </w:t>
      </w:r>
      <w:r w:rsidR="00AA17C0" w:rsidRPr="005806E3">
        <w:t>в формате согласно прилож</w:t>
      </w:r>
      <w:r w:rsidR="00AA17C0" w:rsidRPr="005806E3">
        <w:t>е</w:t>
      </w:r>
      <w:r w:rsidR="005806E3">
        <w:t>нию №</w:t>
      </w:r>
      <w:r w:rsidR="00AA17C0" w:rsidRPr="005806E3">
        <w:t xml:space="preserve"> 15 к Положению </w:t>
      </w:r>
      <w:r w:rsidRPr="005806E3">
        <w:rPr>
          <w:spacing w:val="7"/>
        </w:rPr>
        <w:t>следующие сведения:</w:t>
      </w:r>
    </w:p>
    <w:p w:rsidR="00AA17C0" w:rsidRPr="005806E3" w:rsidRDefault="00AA17C0" w:rsidP="005806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E3">
        <w:rPr>
          <w:rFonts w:ascii="Times New Roman" w:hAnsi="Times New Roman" w:cs="Times New Roman"/>
          <w:sz w:val="28"/>
          <w:szCs w:val="28"/>
        </w:rPr>
        <w:lastRenderedPageBreak/>
        <w:t>- о фактах выдачи и замены паспорта;</w:t>
      </w:r>
    </w:p>
    <w:p w:rsidR="00AA17C0" w:rsidRPr="005806E3" w:rsidRDefault="00AA17C0" w:rsidP="005806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E3">
        <w:rPr>
          <w:rFonts w:ascii="Times New Roman" w:hAnsi="Times New Roman" w:cs="Times New Roman"/>
          <w:sz w:val="28"/>
          <w:szCs w:val="28"/>
        </w:rPr>
        <w:t xml:space="preserve">- о фактах сдачи паспорта лицами, у которых прекратилось гражданство Российской Федерации; </w:t>
      </w:r>
    </w:p>
    <w:p w:rsidR="00AA17C0" w:rsidRPr="005806E3" w:rsidRDefault="00AA17C0" w:rsidP="005806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E3">
        <w:rPr>
          <w:rFonts w:ascii="Times New Roman" w:hAnsi="Times New Roman" w:cs="Times New Roman"/>
          <w:sz w:val="28"/>
          <w:szCs w:val="28"/>
        </w:rPr>
        <w:t>- о фактах регистрации и снятия с регистрационного учета по месту ж</w:t>
      </w:r>
      <w:r w:rsidRPr="005806E3">
        <w:rPr>
          <w:rFonts w:ascii="Times New Roman" w:hAnsi="Times New Roman" w:cs="Times New Roman"/>
          <w:sz w:val="28"/>
          <w:szCs w:val="28"/>
        </w:rPr>
        <w:t>и</w:t>
      </w:r>
      <w:r w:rsidRPr="005806E3">
        <w:rPr>
          <w:rFonts w:ascii="Times New Roman" w:hAnsi="Times New Roman" w:cs="Times New Roman"/>
          <w:sz w:val="28"/>
          <w:szCs w:val="28"/>
        </w:rPr>
        <w:t>тельства (в отношении вынужденных переселенцев - по месту пребывания) граждан, имеющих паспорт.</w:t>
      </w:r>
    </w:p>
    <w:p w:rsidR="00B96853" w:rsidRPr="005806E3" w:rsidRDefault="000B4C84" w:rsidP="005806E3">
      <w:pPr>
        <w:pStyle w:val="a8"/>
        <w:spacing w:after="0" w:line="360" w:lineRule="auto"/>
        <w:ind w:left="0" w:firstLine="708"/>
        <w:jc w:val="both"/>
        <w:rPr>
          <w:spacing w:val="-12"/>
        </w:rPr>
      </w:pPr>
      <w:r w:rsidRPr="005806E3">
        <w:t xml:space="preserve">2.2. </w:t>
      </w:r>
      <w:proofErr w:type="gramStart"/>
      <w:r w:rsidR="00D84923">
        <w:t xml:space="preserve">Территориальному отделу ЗАГС </w:t>
      </w:r>
      <w:r w:rsidRPr="005806E3">
        <w:t>Воробьевско</w:t>
      </w:r>
      <w:r w:rsidR="00D84923">
        <w:t>го</w:t>
      </w:r>
      <w:r w:rsidRPr="005806E3">
        <w:t xml:space="preserve"> </w:t>
      </w:r>
      <w:r w:rsidR="00D84923">
        <w:t>района</w:t>
      </w:r>
      <w:r w:rsidRPr="005806E3">
        <w:t xml:space="preserve"> </w:t>
      </w:r>
      <w:r w:rsidR="00AA17C0" w:rsidRPr="005806E3">
        <w:t>Управл</w:t>
      </w:r>
      <w:r w:rsidR="00AA17C0" w:rsidRPr="005806E3">
        <w:t>е</w:t>
      </w:r>
      <w:r w:rsidR="00AA17C0" w:rsidRPr="005806E3">
        <w:t xml:space="preserve">ния </w:t>
      </w:r>
      <w:r w:rsidR="00B96853" w:rsidRPr="005806E3">
        <w:t>ЗАГС Воронежской области (</w:t>
      </w:r>
      <w:proofErr w:type="spellStart"/>
      <w:r w:rsidR="00B96853" w:rsidRPr="005806E3">
        <w:t>Комаристая</w:t>
      </w:r>
      <w:proofErr w:type="spellEnd"/>
      <w:r w:rsidR="00B96853" w:rsidRPr="005806E3">
        <w:t xml:space="preserve"> Л.В.)</w:t>
      </w:r>
      <w:r w:rsidR="00AA17C0" w:rsidRPr="005806E3">
        <w:t xml:space="preserve"> </w:t>
      </w:r>
      <w:r w:rsidR="00B96853" w:rsidRPr="005806E3">
        <w:rPr>
          <w:spacing w:val="4"/>
        </w:rPr>
        <w:t xml:space="preserve">обеспечить </w:t>
      </w:r>
      <w:r w:rsidR="00EE33CA">
        <w:rPr>
          <w:spacing w:val="4"/>
        </w:rPr>
        <w:t xml:space="preserve">ежемесячно </w:t>
      </w:r>
      <w:r w:rsidR="00B96853" w:rsidRPr="005806E3">
        <w:rPr>
          <w:spacing w:val="4"/>
        </w:rPr>
        <w:t xml:space="preserve">предоставление </w:t>
      </w:r>
      <w:r w:rsidR="003215EB">
        <w:rPr>
          <w:spacing w:val="4"/>
        </w:rPr>
        <w:t>сведений</w:t>
      </w:r>
      <w:r w:rsidR="00B96853" w:rsidRPr="005806E3">
        <w:rPr>
          <w:spacing w:val="4"/>
        </w:rPr>
        <w:t xml:space="preserve"> о государственной регистрации смерти </w:t>
      </w:r>
      <w:r w:rsidR="00B96853" w:rsidRPr="005806E3">
        <w:rPr>
          <w:spacing w:val="9"/>
        </w:rPr>
        <w:t xml:space="preserve">граждан, </w:t>
      </w:r>
      <w:r w:rsidR="00B96853" w:rsidRPr="005806E3">
        <w:t>достигших возраста 14 лет, (в том числе в связи с вступившим в законную силу решением суда об установлении факта смерти или об объявлении гра</w:t>
      </w:r>
      <w:r w:rsidR="00B96853" w:rsidRPr="005806E3">
        <w:t>ж</w:t>
      </w:r>
      <w:r w:rsidR="00B96853" w:rsidRPr="005806E3">
        <w:t>данина умершим, а также внесением изменений в запись акта о смерти в св</w:t>
      </w:r>
      <w:r w:rsidR="00B96853" w:rsidRPr="005806E3">
        <w:t>я</w:t>
      </w:r>
      <w:r w:rsidR="00B96853" w:rsidRPr="005806E3">
        <w:t>зи с установлением личности</w:t>
      </w:r>
      <w:proofErr w:type="gramEnd"/>
      <w:r w:rsidR="00B96853" w:rsidRPr="005806E3">
        <w:t xml:space="preserve"> умершего, смерть которого зарегистриров</w:t>
      </w:r>
      <w:r w:rsidR="00B96853" w:rsidRPr="005806E3">
        <w:t>а</w:t>
      </w:r>
      <w:r w:rsidR="00B96853" w:rsidRPr="005806E3">
        <w:t>на как смерть неизвестного лица)</w:t>
      </w:r>
      <w:r w:rsidR="00B96853" w:rsidRPr="005806E3">
        <w:rPr>
          <w:spacing w:val="9"/>
        </w:rPr>
        <w:t xml:space="preserve"> на территории Воробьевского </w:t>
      </w:r>
      <w:r w:rsidR="00B96853" w:rsidRPr="005806E3">
        <w:rPr>
          <w:spacing w:val="3"/>
        </w:rPr>
        <w:t>муниципал</w:t>
      </w:r>
      <w:r w:rsidR="00B96853" w:rsidRPr="005806E3">
        <w:rPr>
          <w:spacing w:val="3"/>
        </w:rPr>
        <w:t>ь</w:t>
      </w:r>
      <w:r w:rsidR="00B96853" w:rsidRPr="005806E3">
        <w:rPr>
          <w:spacing w:val="3"/>
        </w:rPr>
        <w:t>ного района</w:t>
      </w:r>
      <w:r w:rsidR="003215EB">
        <w:t xml:space="preserve"> по форме № 1.2 </w:t>
      </w:r>
      <w:proofErr w:type="spellStart"/>
      <w:r w:rsidR="003215EB">
        <w:t>риур</w:t>
      </w:r>
      <w:proofErr w:type="spellEnd"/>
      <w:r w:rsidR="00B96853" w:rsidRPr="005806E3">
        <w:rPr>
          <w:spacing w:val="8"/>
        </w:rPr>
        <w:t>.</w:t>
      </w:r>
      <w:r w:rsidR="003215EB">
        <w:rPr>
          <w:spacing w:val="8"/>
        </w:rPr>
        <w:t xml:space="preserve"> в форме документа на бумажном нос</w:t>
      </w:r>
      <w:r w:rsidR="003215EB">
        <w:rPr>
          <w:spacing w:val="8"/>
        </w:rPr>
        <w:t>и</w:t>
      </w:r>
      <w:r w:rsidR="003215EB">
        <w:rPr>
          <w:spacing w:val="8"/>
        </w:rPr>
        <w:t>теле.</w:t>
      </w:r>
    </w:p>
    <w:p w:rsidR="00AA17C0" w:rsidRPr="005806E3" w:rsidRDefault="00B96853" w:rsidP="005806E3">
      <w:pPr>
        <w:shd w:val="clear" w:color="auto" w:fill="FFFFFF"/>
        <w:spacing w:line="360" w:lineRule="auto"/>
        <w:ind w:firstLine="709"/>
        <w:contextualSpacing/>
        <w:jc w:val="both"/>
        <w:rPr>
          <w:bCs/>
          <w:spacing w:val="6"/>
        </w:rPr>
      </w:pPr>
      <w:r w:rsidRPr="005806E3">
        <w:rPr>
          <w:spacing w:val="-12"/>
        </w:rPr>
        <w:t>2.3. О</w:t>
      </w:r>
      <w:r w:rsidRPr="005806E3">
        <w:rPr>
          <w:bCs/>
          <w:spacing w:val="6"/>
        </w:rPr>
        <w:t xml:space="preserve">тделу военного комиссариата по </w:t>
      </w:r>
      <w:r w:rsidRPr="003B5DF9">
        <w:rPr>
          <w:bCs/>
          <w:spacing w:val="6"/>
        </w:rPr>
        <w:t xml:space="preserve">Воронежской области </w:t>
      </w:r>
      <w:r w:rsidR="003B5DF9" w:rsidRPr="003B5DF9">
        <w:t>по г. Б</w:t>
      </w:r>
      <w:r w:rsidR="003B5DF9" w:rsidRPr="003B5DF9">
        <w:t>у</w:t>
      </w:r>
      <w:r w:rsidR="003B5DF9" w:rsidRPr="003B5DF9">
        <w:t xml:space="preserve">турлиновка, </w:t>
      </w:r>
      <w:proofErr w:type="spellStart"/>
      <w:r w:rsidR="003B5DF9" w:rsidRPr="003B5DF9">
        <w:t>Бутурлиновскому</w:t>
      </w:r>
      <w:proofErr w:type="spellEnd"/>
      <w:r w:rsidR="003B5DF9" w:rsidRPr="003B5DF9">
        <w:t xml:space="preserve"> и Воробьевскому районам</w:t>
      </w:r>
      <w:r w:rsidR="003B5DF9" w:rsidRPr="003B5DF9">
        <w:rPr>
          <w:bCs/>
          <w:spacing w:val="6"/>
        </w:rPr>
        <w:t xml:space="preserve"> </w:t>
      </w:r>
      <w:r w:rsidRPr="003B5DF9">
        <w:rPr>
          <w:bCs/>
          <w:spacing w:val="6"/>
        </w:rPr>
        <w:t>(Золотарев</w:t>
      </w:r>
      <w:r w:rsidR="003B5DF9" w:rsidRPr="003B5DF9">
        <w:rPr>
          <w:bCs/>
          <w:spacing w:val="6"/>
        </w:rPr>
        <w:t xml:space="preserve"> И.Н.</w:t>
      </w:r>
      <w:r w:rsidRPr="003B5DF9">
        <w:rPr>
          <w:bCs/>
          <w:spacing w:val="6"/>
        </w:rPr>
        <w:t>)</w:t>
      </w:r>
      <w:r w:rsidR="003B5DF9" w:rsidRPr="003B5DF9">
        <w:rPr>
          <w:bCs/>
          <w:spacing w:val="6"/>
        </w:rPr>
        <w:t xml:space="preserve"> </w:t>
      </w:r>
      <w:r w:rsidR="00AA17C0" w:rsidRPr="003B5DF9">
        <w:rPr>
          <w:spacing w:val="4"/>
        </w:rPr>
        <w:t xml:space="preserve">обеспечить предоставление </w:t>
      </w:r>
      <w:r w:rsidR="003215EB">
        <w:rPr>
          <w:spacing w:val="4"/>
        </w:rPr>
        <w:t>сведений</w:t>
      </w:r>
      <w:r w:rsidR="00AA17C0" w:rsidRPr="003B5DF9">
        <w:rPr>
          <w:spacing w:val="3"/>
        </w:rPr>
        <w:t xml:space="preserve"> </w:t>
      </w:r>
      <w:r w:rsidR="00AA17C0" w:rsidRPr="003B5DF9">
        <w:rPr>
          <w:spacing w:val="1"/>
        </w:rPr>
        <w:t xml:space="preserve">не реже одного раза в 3 месяца </w:t>
      </w:r>
      <w:r w:rsidR="00AA17C0" w:rsidRPr="003B5DF9">
        <w:t>(в</w:t>
      </w:r>
      <w:r w:rsidR="00AA17C0" w:rsidRPr="005806E3">
        <w:t xml:space="preserve"> том числе по завершении призыва), </w:t>
      </w:r>
      <w:r w:rsidR="008A0A1D" w:rsidRPr="005806E3">
        <w:rPr>
          <w:spacing w:val="1"/>
        </w:rPr>
        <w:t xml:space="preserve">о </w:t>
      </w:r>
      <w:r w:rsidR="008A0A1D" w:rsidRPr="005806E3">
        <w:rPr>
          <w:spacing w:val="-2"/>
        </w:rPr>
        <w:t>гражданах, призванных на военную слу</w:t>
      </w:r>
      <w:r w:rsidR="008A0A1D" w:rsidRPr="005806E3">
        <w:rPr>
          <w:spacing w:val="-2"/>
        </w:rPr>
        <w:t>ж</w:t>
      </w:r>
      <w:r w:rsidR="008A0A1D" w:rsidRPr="005806E3">
        <w:rPr>
          <w:spacing w:val="-2"/>
        </w:rPr>
        <w:t>бу, поступивших в военные учебные заведения</w:t>
      </w:r>
      <w:r w:rsidR="008A0A1D" w:rsidRPr="005806E3">
        <w:t xml:space="preserve"> по форме № 1.3риур</w:t>
      </w:r>
      <w:r w:rsidR="008A0A1D" w:rsidRPr="005806E3">
        <w:rPr>
          <w:spacing w:val="8"/>
        </w:rPr>
        <w:t>.</w:t>
      </w:r>
    </w:p>
    <w:p w:rsidR="000B4C84" w:rsidRPr="005806E3" w:rsidRDefault="00B96853" w:rsidP="005806E3">
      <w:pPr>
        <w:pStyle w:val="a8"/>
        <w:spacing w:after="0" w:line="360" w:lineRule="auto"/>
        <w:ind w:left="0" w:firstLine="708"/>
        <w:jc w:val="both"/>
      </w:pPr>
      <w:r w:rsidRPr="005806E3">
        <w:rPr>
          <w:bCs/>
          <w:spacing w:val="1"/>
        </w:rPr>
        <w:t xml:space="preserve">2.4. </w:t>
      </w:r>
      <w:r w:rsidR="008B7D68" w:rsidRPr="005806E3">
        <w:rPr>
          <w:bCs/>
          <w:spacing w:val="1"/>
        </w:rPr>
        <w:t xml:space="preserve"> </w:t>
      </w:r>
      <w:proofErr w:type="gramStart"/>
      <w:r w:rsidR="008A0A1D" w:rsidRPr="005806E3">
        <w:rPr>
          <w:bCs/>
          <w:spacing w:val="1"/>
        </w:rPr>
        <w:t>Филиалу по Воробьевскому району ФКУ УИИ УФСИН по Вор</w:t>
      </w:r>
      <w:r w:rsidR="008A0A1D" w:rsidRPr="005806E3">
        <w:rPr>
          <w:bCs/>
          <w:spacing w:val="1"/>
        </w:rPr>
        <w:t>о</w:t>
      </w:r>
      <w:r w:rsidR="008A0A1D" w:rsidRPr="005806E3">
        <w:rPr>
          <w:bCs/>
          <w:spacing w:val="1"/>
        </w:rPr>
        <w:t>нежской области (</w:t>
      </w:r>
      <w:proofErr w:type="spellStart"/>
      <w:r w:rsidR="008A0A1D" w:rsidRPr="005806E3">
        <w:rPr>
          <w:bCs/>
          <w:spacing w:val="1"/>
        </w:rPr>
        <w:t>Пулин</w:t>
      </w:r>
      <w:proofErr w:type="spellEnd"/>
      <w:r w:rsidR="008A0A1D" w:rsidRPr="005806E3">
        <w:rPr>
          <w:bCs/>
          <w:spacing w:val="1"/>
        </w:rPr>
        <w:t xml:space="preserve"> В.В.) обеспечить</w:t>
      </w:r>
      <w:r w:rsidRPr="005806E3">
        <w:rPr>
          <w:spacing w:val="4"/>
        </w:rPr>
        <w:t xml:space="preserve"> предоставление </w:t>
      </w:r>
      <w:r w:rsidR="003215EB">
        <w:rPr>
          <w:spacing w:val="4"/>
        </w:rPr>
        <w:t xml:space="preserve">сведений </w:t>
      </w:r>
      <w:r w:rsidRPr="005806E3">
        <w:rPr>
          <w:spacing w:val="1"/>
        </w:rPr>
        <w:t>не реже одного раза в 3 ме</w:t>
      </w:r>
      <w:r w:rsidR="008A0A1D" w:rsidRPr="005806E3">
        <w:rPr>
          <w:spacing w:val="1"/>
        </w:rPr>
        <w:t xml:space="preserve">сяца  </w:t>
      </w:r>
      <w:r w:rsidRPr="005806E3">
        <w:rPr>
          <w:spacing w:val="1"/>
        </w:rPr>
        <w:t>о</w:t>
      </w:r>
      <w:r w:rsidRPr="005806E3">
        <w:t xml:space="preserve"> совершеннолетних гражданах, поступивших отб</w:t>
      </w:r>
      <w:r w:rsidRPr="005806E3">
        <w:t>ы</w:t>
      </w:r>
      <w:r w:rsidRPr="005806E3">
        <w:t>вать наказание в виде лишения св</w:t>
      </w:r>
      <w:r w:rsidRPr="005806E3">
        <w:t>о</w:t>
      </w:r>
      <w:r w:rsidRPr="005806E3">
        <w:t>боды по приговору суда, и о гражданах, достигших 18-летнего возраста в период отбывания наказания</w:t>
      </w:r>
      <w:r w:rsidRPr="005806E3">
        <w:rPr>
          <w:spacing w:val="1"/>
        </w:rPr>
        <w:t xml:space="preserve"> </w:t>
      </w:r>
      <w:r w:rsidRPr="005806E3">
        <w:t>по месту ж</w:t>
      </w:r>
      <w:r w:rsidRPr="005806E3">
        <w:t>и</w:t>
      </w:r>
      <w:r w:rsidRPr="005806E3">
        <w:t>тельства гражданина до его осу</w:t>
      </w:r>
      <w:r w:rsidRPr="005806E3">
        <w:t>ж</w:t>
      </w:r>
      <w:r w:rsidRPr="005806E3">
        <w:t>дения по форме № 1.4риур.</w:t>
      </w:r>
      <w:proofErr w:type="gramEnd"/>
    </w:p>
    <w:p w:rsidR="00B96853" w:rsidRDefault="00B96853" w:rsidP="005806E3">
      <w:pPr>
        <w:pStyle w:val="a8"/>
        <w:spacing w:after="0" w:line="360" w:lineRule="auto"/>
        <w:ind w:left="0" w:firstLine="708"/>
        <w:jc w:val="both"/>
        <w:rPr>
          <w:spacing w:val="-2"/>
        </w:rPr>
      </w:pPr>
      <w:r w:rsidRPr="005806E3">
        <w:t>2.5. Калачевскому районному суд</w:t>
      </w:r>
      <w:r w:rsidR="008A0A1D" w:rsidRPr="005806E3">
        <w:t xml:space="preserve">у при </w:t>
      </w:r>
      <w:r w:rsidRPr="005806E3">
        <w:t>прин</w:t>
      </w:r>
      <w:r w:rsidR="008A0A1D" w:rsidRPr="005806E3">
        <w:t>ятии</w:t>
      </w:r>
      <w:r w:rsidRPr="005806E3">
        <w:t xml:space="preserve"> решение о признании гражданина недееспособным, а также ре</w:t>
      </w:r>
      <w:r w:rsidR="008A0A1D" w:rsidRPr="005806E3">
        <w:t>шения</w:t>
      </w:r>
      <w:r w:rsidRPr="005806E3">
        <w:t xml:space="preserve"> о признании дееспособным </w:t>
      </w:r>
      <w:r w:rsidRPr="005806E3">
        <w:lastRenderedPageBreak/>
        <w:t>гражданина, ранее признанного судом недееспособным, со</w:t>
      </w:r>
      <w:r w:rsidR="008A0A1D" w:rsidRPr="005806E3">
        <w:t>обща</w:t>
      </w:r>
      <w:r w:rsidRPr="005806E3">
        <w:t>т</w:t>
      </w:r>
      <w:r w:rsidR="008A0A1D" w:rsidRPr="005806E3">
        <w:t>ь</w:t>
      </w:r>
      <w:r w:rsidRPr="005806E3">
        <w:t xml:space="preserve"> о прин</w:t>
      </w:r>
      <w:r w:rsidRPr="005806E3">
        <w:t>я</w:t>
      </w:r>
      <w:r w:rsidRPr="005806E3">
        <w:t xml:space="preserve">том решении Главе администрации Воробьевского муниципального района </w:t>
      </w:r>
      <w:r w:rsidR="008A0A1D" w:rsidRPr="005806E3">
        <w:t xml:space="preserve">в отношении </w:t>
      </w:r>
      <w:r w:rsidR="005806E3" w:rsidRPr="005806E3">
        <w:t xml:space="preserve">граждан проживающих на территории Воробьевского района </w:t>
      </w:r>
      <w:r w:rsidRPr="005806E3">
        <w:t>гражданина по форме № 1.5риур</w:t>
      </w:r>
      <w:r w:rsidRPr="005806E3">
        <w:rPr>
          <w:spacing w:val="-2"/>
        </w:rPr>
        <w:t>.</w:t>
      </w:r>
    </w:p>
    <w:p w:rsidR="00106222" w:rsidRPr="005806E3" w:rsidRDefault="00106222" w:rsidP="005806E3">
      <w:pPr>
        <w:pStyle w:val="a8"/>
        <w:spacing w:after="0" w:line="360" w:lineRule="auto"/>
        <w:ind w:left="0" w:firstLine="708"/>
        <w:jc w:val="both"/>
        <w:rPr>
          <w:spacing w:val="-2"/>
        </w:rPr>
      </w:pPr>
      <w:r>
        <w:rPr>
          <w:spacing w:val="-2"/>
        </w:rPr>
        <w:t>3. Рекомендовать администрациям сельских поселений в пятидневный срок со дня принятия соответствующего документа предоставлять г</w:t>
      </w:r>
      <w:r w:rsidRPr="005806E3">
        <w:t>лаве а</w:t>
      </w:r>
      <w:r w:rsidRPr="005806E3">
        <w:t>д</w:t>
      </w:r>
      <w:r w:rsidRPr="005806E3">
        <w:t xml:space="preserve">министрации Воробьевского муниципального района </w:t>
      </w:r>
      <w:r>
        <w:rPr>
          <w:spacing w:val="-2"/>
        </w:rPr>
        <w:t>сведения о переимен</w:t>
      </w:r>
      <w:r>
        <w:rPr>
          <w:spacing w:val="-2"/>
        </w:rPr>
        <w:t>о</w:t>
      </w:r>
      <w:r>
        <w:rPr>
          <w:spacing w:val="-2"/>
        </w:rPr>
        <w:t>вании населенных пунктов, улиц, изменении и присвоении новых адресов ж</w:t>
      </w:r>
      <w:r>
        <w:rPr>
          <w:spacing w:val="-2"/>
        </w:rPr>
        <w:t>и</w:t>
      </w:r>
      <w:r>
        <w:rPr>
          <w:spacing w:val="-2"/>
        </w:rPr>
        <w:t>лых домов.</w:t>
      </w:r>
    </w:p>
    <w:p w:rsidR="00106222" w:rsidRDefault="00B96853" w:rsidP="005806E3">
      <w:pPr>
        <w:tabs>
          <w:tab w:val="num" w:pos="900"/>
        </w:tabs>
        <w:spacing w:line="360" w:lineRule="auto"/>
        <w:ind w:firstLine="709"/>
        <w:contextualSpacing/>
        <w:jc w:val="both"/>
      </w:pPr>
      <w:r w:rsidRPr="005806E3">
        <w:t xml:space="preserve">3. </w:t>
      </w:r>
      <w:r w:rsidR="00EF591D" w:rsidRPr="005806E3">
        <w:t>Отделу организационной работы и делопроизводства администрации Воробьевского муниципального района</w:t>
      </w:r>
      <w:r w:rsidR="00106222">
        <w:t>:</w:t>
      </w:r>
    </w:p>
    <w:p w:rsidR="00EF591D" w:rsidRDefault="00106222" w:rsidP="005806E3">
      <w:pPr>
        <w:tabs>
          <w:tab w:val="num" w:pos="900"/>
        </w:tabs>
        <w:spacing w:line="360" w:lineRule="auto"/>
        <w:ind w:firstLine="709"/>
        <w:contextualSpacing/>
        <w:jc w:val="both"/>
      </w:pPr>
      <w:r>
        <w:t xml:space="preserve">3.1. </w:t>
      </w:r>
      <w:r w:rsidR="00EF591D" w:rsidRPr="005806E3">
        <w:t xml:space="preserve"> </w:t>
      </w:r>
      <w:r>
        <w:t>О</w:t>
      </w:r>
      <w:r w:rsidR="00EF591D" w:rsidRPr="005806E3">
        <w:t>беспечить не позднее 25 числа каждого месяца обобщение св</w:t>
      </w:r>
      <w:r w:rsidR="00EF591D" w:rsidRPr="005806E3">
        <w:t>е</w:t>
      </w:r>
      <w:r w:rsidR="00EF591D" w:rsidRPr="005806E3">
        <w:t>дений о гражданах, указанных в пункте 2 настоящего постановления и пер</w:t>
      </w:r>
      <w:r w:rsidR="00EF591D" w:rsidRPr="005806E3">
        <w:t>е</w:t>
      </w:r>
      <w:r w:rsidR="00EF591D" w:rsidRPr="005806E3">
        <w:t>дачу их системному администратору КСА ТИК Воробьевского района по утвержде</w:t>
      </w:r>
      <w:r w:rsidR="00EF591D" w:rsidRPr="005806E3">
        <w:t>н</w:t>
      </w:r>
      <w:r w:rsidR="00EF591D" w:rsidRPr="005806E3">
        <w:t>ным формам.</w:t>
      </w:r>
    </w:p>
    <w:p w:rsidR="00106222" w:rsidRPr="005806E3" w:rsidRDefault="00106222" w:rsidP="005806E3">
      <w:pPr>
        <w:tabs>
          <w:tab w:val="num" w:pos="900"/>
        </w:tabs>
        <w:spacing w:line="360" w:lineRule="auto"/>
        <w:ind w:firstLine="709"/>
        <w:contextualSpacing/>
        <w:jc w:val="both"/>
      </w:pPr>
      <w:r>
        <w:t>3.2. Обеспечить предоставление в Избирательную комиссию Вороне</w:t>
      </w:r>
      <w:r>
        <w:t>ж</w:t>
      </w:r>
      <w:r>
        <w:t>ской области в</w:t>
      </w:r>
      <w:r>
        <w:rPr>
          <w:spacing w:val="-2"/>
        </w:rPr>
        <w:t xml:space="preserve"> </w:t>
      </w:r>
      <w:r>
        <w:rPr>
          <w:spacing w:val="-2"/>
        </w:rPr>
        <w:t xml:space="preserve">десятидневный </w:t>
      </w:r>
      <w:r>
        <w:rPr>
          <w:spacing w:val="-2"/>
        </w:rPr>
        <w:t>срок со дня принятия соответствующего док</w:t>
      </w:r>
      <w:r>
        <w:rPr>
          <w:spacing w:val="-2"/>
        </w:rPr>
        <w:t>у</w:t>
      </w:r>
      <w:r>
        <w:rPr>
          <w:spacing w:val="-2"/>
        </w:rPr>
        <w:t xml:space="preserve">мента </w:t>
      </w:r>
      <w:r>
        <w:t xml:space="preserve">сведения </w:t>
      </w:r>
      <w:r>
        <w:rPr>
          <w:spacing w:val="-2"/>
        </w:rPr>
        <w:t>о переименовании населенных пунктов, улиц, изменении и присвоении новых адресов ж</w:t>
      </w:r>
      <w:r>
        <w:rPr>
          <w:spacing w:val="-2"/>
        </w:rPr>
        <w:t>и</w:t>
      </w:r>
      <w:r>
        <w:rPr>
          <w:spacing w:val="-2"/>
        </w:rPr>
        <w:t>лых домов.</w:t>
      </w:r>
    </w:p>
    <w:p w:rsidR="00EF591D" w:rsidRPr="005806E3" w:rsidRDefault="00EF591D" w:rsidP="005806E3">
      <w:pPr>
        <w:tabs>
          <w:tab w:val="num" w:pos="900"/>
        </w:tabs>
        <w:spacing w:line="360" w:lineRule="auto"/>
        <w:ind w:firstLine="709"/>
        <w:contextualSpacing/>
        <w:jc w:val="both"/>
      </w:pPr>
      <w:r w:rsidRPr="005806E3">
        <w:t xml:space="preserve">4. </w:t>
      </w:r>
      <w:proofErr w:type="gramStart"/>
      <w:r w:rsidRPr="005806E3">
        <w:t>Контроль за</w:t>
      </w:r>
      <w:proofErr w:type="gramEnd"/>
      <w:r w:rsidRPr="005806E3">
        <w:t xml:space="preserve"> исполнением настоящего постановления оставляю за собой.</w:t>
      </w:r>
    </w:p>
    <w:p w:rsidR="00EF591D" w:rsidRDefault="00EF591D" w:rsidP="005806E3">
      <w:pPr>
        <w:tabs>
          <w:tab w:val="num" w:pos="900"/>
        </w:tabs>
        <w:ind w:firstLine="709"/>
        <w:contextualSpacing/>
        <w:jc w:val="both"/>
      </w:pPr>
    </w:p>
    <w:p w:rsidR="005806E3" w:rsidRDefault="005806E3" w:rsidP="005806E3">
      <w:pPr>
        <w:tabs>
          <w:tab w:val="num" w:pos="900"/>
        </w:tabs>
        <w:contextualSpacing/>
        <w:jc w:val="both"/>
      </w:pPr>
    </w:p>
    <w:p w:rsidR="005806E3" w:rsidRDefault="005806E3" w:rsidP="005806E3">
      <w:pPr>
        <w:tabs>
          <w:tab w:val="num" w:pos="900"/>
        </w:tabs>
        <w:contextualSpacing/>
        <w:jc w:val="both"/>
      </w:pPr>
    </w:p>
    <w:p w:rsidR="00EF591D" w:rsidRDefault="00EF591D" w:rsidP="005806E3">
      <w:pPr>
        <w:tabs>
          <w:tab w:val="num" w:pos="900"/>
        </w:tabs>
        <w:contextualSpacing/>
        <w:jc w:val="both"/>
      </w:pPr>
      <w:r>
        <w:t xml:space="preserve">Глава администрации </w:t>
      </w:r>
    </w:p>
    <w:p w:rsidR="00EF591D" w:rsidRDefault="00EF591D" w:rsidP="005806E3">
      <w:pPr>
        <w:tabs>
          <w:tab w:val="num" w:pos="900"/>
        </w:tabs>
        <w:contextualSpacing/>
        <w:jc w:val="both"/>
      </w:pPr>
      <w:proofErr w:type="spellStart"/>
      <w:r>
        <w:t>муниицпального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proofErr w:type="spellStart"/>
      <w:r>
        <w:t>М.П.Гордиенко</w:t>
      </w:r>
      <w:proofErr w:type="spellEnd"/>
    </w:p>
    <w:p w:rsidR="00B96853" w:rsidRDefault="00B96853" w:rsidP="00BB32A4">
      <w:pPr>
        <w:pStyle w:val="a8"/>
        <w:ind w:left="0" w:firstLine="708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5806E3" w:rsidRDefault="005806E3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9D6780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4C84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6222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1A8B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5EB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5DF9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1F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06E3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60E0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163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A1D"/>
    <w:rsid w:val="008A21AC"/>
    <w:rsid w:val="008A2234"/>
    <w:rsid w:val="008A28DA"/>
    <w:rsid w:val="008A28FD"/>
    <w:rsid w:val="008A2CFA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B7D68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780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4C5F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0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85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85E"/>
    <w:rsid w:val="00BA7BC4"/>
    <w:rsid w:val="00BB185F"/>
    <w:rsid w:val="00BB1E30"/>
    <w:rsid w:val="00BB2389"/>
    <w:rsid w:val="00BB2AFA"/>
    <w:rsid w:val="00BB30ED"/>
    <w:rsid w:val="00BB32A4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923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3CA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591D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BB32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32A4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BB32A4"/>
    <w:pPr>
      <w:spacing w:line="360" w:lineRule="auto"/>
      <w:ind w:firstLine="720"/>
      <w:jc w:val="both"/>
    </w:pPr>
    <w:rPr>
      <w:szCs w:val="20"/>
    </w:rPr>
  </w:style>
  <w:style w:type="paragraph" w:customStyle="1" w:styleId="aa">
    <w:name w:val="Ñîäåðæ"/>
    <w:basedOn w:val="a"/>
    <w:rsid w:val="00BB32A4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AA17C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BB32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32A4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BB32A4"/>
    <w:pPr>
      <w:spacing w:line="360" w:lineRule="auto"/>
      <w:ind w:firstLine="720"/>
      <w:jc w:val="both"/>
    </w:pPr>
    <w:rPr>
      <w:szCs w:val="20"/>
    </w:rPr>
  </w:style>
  <w:style w:type="paragraph" w:customStyle="1" w:styleId="aa">
    <w:name w:val="Ñîäåðæ"/>
    <w:basedOn w:val="a"/>
    <w:rsid w:val="00BB32A4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AA17C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D44A-F85D-4208-99BE-AF489E63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5</cp:revision>
  <cp:lastPrinted>2017-04-21T07:09:00Z</cp:lastPrinted>
  <dcterms:created xsi:type="dcterms:W3CDTF">2017-04-20T12:59:00Z</dcterms:created>
  <dcterms:modified xsi:type="dcterms:W3CDTF">2017-04-21T07:15:00Z</dcterms:modified>
</cp:coreProperties>
</file>